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4D" w:rsidRPr="00B9500D" w:rsidRDefault="002F569D" w:rsidP="002F569D">
      <w:pPr>
        <w:jc w:val="center"/>
        <w:rPr>
          <w:rFonts w:ascii="微软雅黑" w:eastAsia="微软雅黑" w:hAnsi="微软雅黑"/>
          <w:b/>
          <w:color w:val="365F91" w:themeColor="accent1" w:themeShade="BF"/>
          <w:sz w:val="44"/>
          <w:szCs w:val="44"/>
        </w:rPr>
      </w:pPr>
      <w:r w:rsidRPr="00B9500D">
        <w:rPr>
          <w:rFonts w:ascii="微软雅黑" w:eastAsia="微软雅黑" w:hAnsi="微软雅黑" w:hint="eastAsia"/>
          <w:b/>
          <w:color w:val="365F91" w:themeColor="accent1" w:themeShade="BF"/>
          <w:sz w:val="44"/>
          <w:szCs w:val="44"/>
        </w:rPr>
        <w:t>产品报价</w:t>
      </w:r>
    </w:p>
    <w:tbl>
      <w:tblPr>
        <w:tblStyle w:val="-11"/>
        <w:tblW w:w="0" w:type="auto"/>
        <w:jc w:val="center"/>
        <w:tblLook w:val="04A0"/>
      </w:tblPr>
      <w:tblGrid>
        <w:gridCol w:w="2130"/>
        <w:gridCol w:w="2130"/>
        <w:gridCol w:w="2131"/>
        <w:gridCol w:w="2131"/>
      </w:tblGrid>
      <w:tr w:rsidR="002F569D" w:rsidTr="00584A5F">
        <w:trPr>
          <w:cnfStyle w:val="100000000000"/>
          <w:jc w:val="center"/>
        </w:trPr>
        <w:tc>
          <w:tcPr>
            <w:cnfStyle w:val="001000000000"/>
            <w:tcW w:w="2130" w:type="dxa"/>
          </w:tcPr>
          <w:p w:rsidR="002F569D" w:rsidRPr="002F569D" w:rsidRDefault="002F569D" w:rsidP="00584A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F569D">
              <w:rPr>
                <w:rFonts w:ascii="微软雅黑" w:eastAsia="微软雅黑" w:hAnsi="微软雅黑" w:hint="eastAsia"/>
                <w:sz w:val="28"/>
                <w:szCs w:val="28"/>
              </w:rPr>
              <w:t>基础版</w:t>
            </w:r>
          </w:p>
        </w:tc>
        <w:tc>
          <w:tcPr>
            <w:tcW w:w="2130" w:type="dxa"/>
          </w:tcPr>
          <w:p w:rsidR="002F569D" w:rsidRPr="002F569D" w:rsidRDefault="002F569D" w:rsidP="00584A5F">
            <w:pPr>
              <w:jc w:val="center"/>
              <w:cnfStyle w:val="100000000000"/>
              <w:rPr>
                <w:rFonts w:ascii="微软雅黑" w:eastAsia="微软雅黑" w:hAnsi="微软雅黑"/>
                <w:sz w:val="28"/>
                <w:szCs w:val="28"/>
              </w:rPr>
            </w:pPr>
            <w:r w:rsidRPr="002F569D">
              <w:rPr>
                <w:rFonts w:ascii="微软雅黑" w:eastAsia="微软雅黑" w:hAnsi="微软雅黑" w:hint="eastAsia"/>
                <w:sz w:val="28"/>
                <w:szCs w:val="28"/>
              </w:rPr>
              <w:t>标准版</w:t>
            </w:r>
          </w:p>
        </w:tc>
        <w:tc>
          <w:tcPr>
            <w:tcW w:w="2131" w:type="dxa"/>
          </w:tcPr>
          <w:p w:rsidR="002F569D" w:rsidRPr="002F569D" w:rsidRDefault="002F569D" w:rsidP="00584A5F">
            <w:pPr>
              <w:jc w:val="center"/>
              <w:cnfStyle w:val="100000000000"/>
              <w:rPr>
                <w:rFonts w:ascii="微软雅黑" w:eastAsia="微软雅黑" w:hAnsi="微软雅黑"/>
                <w:sz w:val="28"/>
                <w:szCs w:val="28"/>
              </w:rPr>
            </w:pPr>
            <w:r w:rsidRPr="002F569D">
              <w:rPr>
                <w:rFonts w:ascii="微软雅黑" w:eastAsia="微软雅黑" w:hAnsi="微软雅黑" w:hint="eastAsia"/>
                <w:sz w:val="28"/>
                <w:szCs w:val="28"/>
              </w:rPr>
              <w:t>高级版</w:t>
            </w:r>
          </w:p>
        </w:tc>
        <w:tc>
          <w:tcPr>
            <w:tcW w:w="2131" w:type="dxa"/>
          </w:tcPr>
          <w:p w:rsidR="002F569D" w:rsidRPr="002F569D" w:rsidRDefault="002F569D" w:rsidP="00584A5F">
            <w:pPr>
              <w:jc w:val="center"/>
              <w:cnfStyle w:val="100000000000"/>
              <w:rPr>
                <w:rFonts w:ascii="微软雅黑" w:eastAsia="微软雅黑" w:hAnsi="微软雅黑"/>
                <w:sz w:val="28"/>
                <w:szCs w:val="28"/>
              </w:rPr>
            </w:pPr>
            <w:r w:rsidRPr="002F569D">
              <w:rPr>
                <w:rFonts w:ascii="微软雅黑" w:eastAsia="微软雅黑" w:hAnsi="微软雅黑" w:hint="eastAsia"/>
                <w:sz w:val="28"/>
                <w:szCs w:val="28"/>
              </w:rPr>
              <w:t>源码版</w:t>
            </w:r>
          </w:p>
        </w:tc>
      </w:tr>
      <w:tr w:rsidR="002F569D" w:rsidTr="00584A5F">
        <w:trPr>
          <w:cnfStyle w:val="000000100000"/>
          <w:jc w:val="center"/>
        </w:trPr>
        <w:tc>
          <w:tcPr>
            <w:cnfStyle w:val="001000000000"/>
            <w:tcW w:w="2130" w:type="dxa"/>
          </w:tcPr>
          <w:p w:rsidR="002F569D" w:rsidRPr="00584A5F" w:rsidRDefault="00584A5F" w:rsidP="00584A5F">
            <w:pPr>
              <w:jc w:val="center"/>
              <w:rPr>
                <w:rFonts w:ascii="微软雅黑" w:eastAsia="微软雅黑" w:hAnsi="微软雅黑"/>
                <w:b w:val="0"/>
                <w:color w:val="548DD4" w:themeColor="text2" w:themeTint="99"/>
                <w:sz w:val="28"/>
                <w:szCs w:val="28"/>
              </w:rPr>
            </w:pPr>
            <w:r w:rsidRPr="00584A5F">
              <w:rPr>
                <w:rFonts w:ascii="微软雅黑" w:eastAsia="微软雅黑" w:hAnsi="微软雅黑" w:hint="eastAsia"/>
                <w:b w:val="0"/>
                <w:color w:val="548DD4" w:themeColor="text2" w:themeTint="99"/>
                <w:sz w:val="28"/>
                <w:szCs w:val="28"/>
              </w:rPr>
              <w:t>￥</w:t>
            </w:r>
            <w:r w:rsidR="002F569D" w:rsidRPr="00584A5F">
              <w:rPr>
                <w:rFonts w:ascii="微软雅黑" w:eastAsia="微软雅黑" w:hAnsi="微软雅黑" w:hint="eastAsia"/>
                <w:b w:val="0"/>
                <w:color w:val="548DD4" w:themeColor="text2" w:themeTint="99"/>
                <w:sz w:val="28"/>
                <w:szCs w:val="28"/>
              </w:rPr>
              <w:t>XXXX元</w:t>
            </w:r>
          </w:p>
        </w:tc>
        <w:tc>
          <w:tcPr>
            <w:tcW w:w="2130" w:type="dxa"/>
          </w:tcPr>
          <w:p w:rsidR="002F569D" w:rsidRPr="00584A5F" w:rsidRDefault="00584A5F" w:rsidP="00584A5F">
            <w:pPr>
              <w:jc w:val="center"/>
              <w:cnfStyle w:val="00000010000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 w:rsidRPr="00584A5F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￥</w:t>
            </w:r>
            <w:r w:rsidR="002F569D" w:rsidRPr="00584A5F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XXXX元</w:t>
            </w:r>
          </w:p>
        </w:tc>
        <w:tc>
          <w:tcPr>
            <w:tcW w:w="2131" w:type="dxa"/>
          </w:tcPr>
          <w:p w:rsidR="002F569D" w:rsidRPr="00584A5F" w:rsidRDefault="00584A5F" w:rsidP="00584A5F">
            <w:pPr>
              <w:jc w:val="center"/>
              <w:cnfStyle w:val="00000010000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 w:rsidRPr="00584A5F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￥</w:t>
            </w:r>
            <w:r w:rsidR="002F569D" w:rsidRPr="00584A5F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XXXX元</w:t>
            </w:r>
          </w:p>
        </w:tc>
        <w:tc>
          <w:tcPr>
            <w:tcW w:w="2131" w:type="dxa"/>
          </w:tcPr>
          <w:p w:rsidR="002F569D" w:rsidRPr="00584A5F" w:rsidRDefault="002F569D" w:rsidP="00584A5F">
            <w:pPr>
              <w:jc w:val="center"/>
              <w:cnfStyle w:val="00000010000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 w:rsidRPr="00584A5F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咨询价格</w:t>
            </w:r>
          </w:p>
        </w:tc>
      </w:tr>
      <w:tr w:rsidR="002F569D" w:rsidTr="00584A5F">
        <w:trPr>
          <w:jc w:val="center"/>
        </w:trPr>
        <w:tc>
          <w:tcPr>
            <w:cnfStyle w:val="001000000000"/>
            <w:tcW w:w="2130" w:type="dxa"/>
          </w:tcPr>
          <w:p w:rsidR="002F569D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b w:val="0"/>
                <w:szCs w:val="21"/>
              </w:rPr>
              <w:t>商业授权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b w:val="0"/>
                <w:szCs w:val="21"/>
              </w:rPr>
              <w:t>安装服务</w:t>
            </w:r>
          </w:p>
          <w:p w:rsidR="00714822" w:rsidRPr="009E2D6E" w:rsidRDefault="001E5C45" w:rsidP="009E2D6E">
            <w:pPr>
              <w:pStyle w:val="a4"/>
              <w:numPr>
                <w:ilvl w:val="0"/>
                <w:numId w:val="4"/>
              </w:numPr>
              <w:ind w:firstLineChars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9E2D6E">
              <w:rPr>
                <w:rFonts w:ascii="微软雅黑" w:eastAsia="微软雅黑" w:hAnsi="微软雅黑" w:hint="eastAsia"/>
                <w:b w:val="0"/>
                <w:szCs w:val="21"/>
              </w:rPr>
              <w:t>Android</w:t>
            </w:r>
            <w:r w:rsidR="00714822" w:rsidRPr="009E2D6E">
              <w:rPr>
                <w:rFonts w:ascii="微软雅黑" w:eastAsia="微软雅黑" w:hAnsi="微软雅黑" w:hint="eastAsia"/>
                <w:b w:val="0"/>
                <w:szCs w:val="21"/>
              </w:rPr>
              <w:t>端</w:t>
            </w:r>
          </w:p>
          <w:p w:rsidR="00584A5F" w:rsidRPr="001E5C45" w:rsidRDefault="00584A5F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b w:val="0"/>
                <w:szCs w:val="21"/>
              </w:rPr>
              <w:t>PC</w:t>
            </w:r>
            <w:r w:rsidR="001E5C45" w:rsidRPr="001E5C45">
              <w:rPr>
                <w:rFonts w:ascii="微软雅黑" w:eastAsia="微软雅黑" w:hAnsi="微软雅黑" w:hint="eastAsia"/>
                <w:b w:val="0"/>
                <w:szCs w:val="21"/>
              </w:rPr>
              <w:t>客户</w:t>
            </w:r>
            <w:r w:rsidRPr="001E5C45">
              <w:rPr>
                <w:rFonts w:ascii="微软雅黑" w:eastAsia="微软雅黑" w:hAnsi="微软雅黑" w:hint="eastAsia"/>
                <w:b w:val="0"/>
                <w:szCs w:val="21"/>
              </w:rPr>
              <w:t>端</w:t>
            </w:r>
          </w:p>
          <w:p w:rsidR="00603A8B" w:rsidRPr="00516C1E" w:rsidRDefault="00516C1E" w:rsidP="00516C1E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Cs w:val="21"/>
              </w:rPr>
              <w:drawing>
                <wp:inline distT="0" distB="0" distL="0" distR="0">
                  <wp:extent cx="133350" cy="108226"/>
                  <wp:effectExtent l="19050" t="0" r="0" b="0"/>
                  <wp:docPr id="4" name="图片 3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1230841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CB7F49" w:rsidRPr="00516C1E">
              <w:rPr>
                <w:rFonts w:ascii="微软雅黑" w:eastAsia="微软雅黑" w:hAnsi="微软雅黑" w:hint="eastAsia"/>
                <w:b w:val="0"/>
                <w:szCs w:val="21"/>
              </w:rPr>
              <w:t>IOS</w:t>
            </w:r>
            <w:r w:rsidR="001E5C45" w:rsidRPr="00516C1E">
              <w:rPr>
                <w:rFonts w:ascii="微软雅黑" w:eastAsia="微软雅黑" w:hAnsi="微软雅黑" w:hint="eastAsia"/>
                <w:b w:val="0"/>
                <w:szCs w:val="21"/>
              </w:rPr>
              <w:t>客户</w:t>
            </w:r>
            <w:r w:rsidR="00CB7F49" w:rsidRPr="00516C1E">
              <w:rPr>
                <w:rFonts w:ascii="微软雅黑" w:eastAsia="微软雅黑" w:hAnsi="微软雅黑" w:hint="eastAsia"/>
                <w:b w:val="0"/>
                <w:szCs w:val="21"/>
              </w:rPr>
              <w:t>端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b w:val="0"/>
                <w:szCs w:val="21"/>
              </w:rPr>
              <w:t>PC端管理.</w:t>
            </w:r>
          </w:p>
          <w:p w:rsidR="00714822" w:rsidRPr="009E2D6E" w:rsidRDefault="00CB7F49" w:rsidP="00516C1E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9E2D6E">
              <w:rPr>
                <w:rFonts w:ascii="微软雅黑" w:eastAsia="微软雅黑" w:hAnsi="微软雅黑" w:hint="eastAsia"/>
                <w:b w:val="0"/>
                <w:szCs w:val="21"/>
              </w:rPr>
              <w:t>支付接口</w:t>
            </w:r>
          </w:p>
          <w:p w:rsidR="00714822" w:rsidRDefault="00CB7F49" w:rsidP="00CB7F49">
            <w:pPr>
              <w:pStyle w:val="a4"/>
              <w:numPr>
                <w:ilvl w:val="0"/>
                <w:numId w:val="2"/>
              </w:numPr>
              <w:ind w:firstLineChars="0"/>
              <w:jc w:val="left"/>
              <w:rPr>
                <w:rFonts w:ascii="微软雅黑" w:eastAsia="微软雅黑" w:hAnsi="微软雅黑" w:hint="eastAsia"/>
                <w:b w:val="0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b w:val="0"/>
                <w:szCs w:val="21"/>
              </w:rPr>
              <w:t>下发接口</w:t>
            </w:r>
          </w:p>
          <w:p w:rsidR="00C851C3" w:rsidRPr="001E5C45" w:rsidRDefault="00C851C3" w:rsidP="00270213">
            <w:pPr>
              <w:pStyle w:val="a4"/>
              <w:ind w:left="420" w:firstLineChars="0" w:firstLine="0"/>
              <w:jc w:val="left"/>
              <w:rPr>
                <w:rFonts w:ascii="微软雅黑" w:eastAsia="微软雅黑" w:hAnsi="微软雅黑" w:hint="eastAsia"/>
                <w:b w:val="0"/>
                <w:szCs w:val="21"/>
              </w:rPr>
            </w:pPr>
          </w:p>
          <w:p w:rsidR="008405FD" w:rsidRPr="001E5C45" w:rsidRDefault="008405FD" w:rsidP="009E2D6E">
            <w:pPr>
              <w:pStyle w:val="a4"/>
              <w:ind w:left="420" w:firstLineChars="0" w:firstLine="0"/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</w:p>
        </w:tc>
        <w:tc>
          <w:tcPr>
            <w:tcW w:w="2130" w:type="dxa"/>
          </w:tcPr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商业授权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安装服务</w:t>
            </w:r>
          </w:p>
          <w:p w:rsidR="001E5C45" w:rsidRPr="001E5C45" w:rsidRDefault="001E5C45" w:rsidP="001E5C45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Android端</w:t>
            </w:r>
          </w:p>
          <w:p w:rsidR="00584A5F" w:rsidRPr="001E5C45" w:rsidRDefault="00584A5F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PC</w:t>
            </w:r>
            <w:r w:rsidR="001E5C45" w:rsidRPr="001E5C45">
              <w:rPr>
                <w:rFonts w:ascii="微软雅黑" w:eastAsia="微软雅黑" w:hAnsi="微软雅黑" w:hint="eastAsia"/>
                <w:szCs w:val="21"/>
              </w:rPr>
              <w:t>客户</w:t>
            </w:r>
            <w:r w:rsidRPr="001E5C45">
              <w:rPr>
                <w:rFonts w:ascii="微软雅黑" w:eastAsia="微软雅黑" w:hAnsi="微软雅黑" w:hint="eastAsia"/>
                <w:szCs w:val="21"/>
              </w:rPr>
              <w:t>端</w:t>
            </w:r>
          </w:p>
          <w:p w:rsidR="00603A8B" w:rsidRPr="000B676E" w:rsidRDefault="00516C1E" w:rsidP="000B676E">
            <w:pPr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noProof/>
                <w:szCs w:val="21"/>
              </w:rPr>
              <w:drawing>
                <wp:inline distT="0" distB="0" distL="0" distR="0">
                  <wp:extent cx="138445" cy="112360"/>
                  <wp:effectExtent l="19050" t="0" r="0" b="0"/>
                  <wp:docPr id="3" name="图片 2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1230841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88" cy="11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B676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CB7F49" w:rsidRPr="000B676E">
              <w:rPr>
                <w:rFonts w:ascii="微软雅黑" w:eastAsia="微软雅黑" w:hAnsi="微软雅黑" w:hint="eastAsia"/>
                <w:szCs w:val="21"/>
              </w:rPr>
              <w:t>IOS</w:t>
            </w:r>
            <w:r w:rsidR="001E5C45" w:rsidRPr="000B676E">
              <w:rPr>
                <w:rFonts w:ascii="微软雅黑" w:eastAsia="微软雅黑" w:hAnsi="微软雅黑" w:hint="eastAsia"/>
                <w:szCs w:val="21"/>
              </w:rPr>
              <w:t>客户</w:t>
            </w:r>
            <w:r w:rsidR="00CB7F49" w:rsidRPr="000B676E">
              <w:rPr>
                <w:rFonts w:ascii="微软雅黑" w:eastAsia="微软雅黑" w:hAnsi="微软雅黑" w:hint="eastAsia"/>
                <w:szCs w:val="21"/>
              </w:rPr>
              <w:t>端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PC端管理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支付接口</w:t>
            </w:r>
          </w:p>
          <w:p w:rsidR="00714822" w:rsidRPr="001E5C45" w:rsidRDefault="00CB7F49" w:rsidP="00CB7F49">
            <w:pPr>
              <w:pStyle w:val="a4"/>
              <w:numPr>
                <w:ilvl w:val="0"/>
                <w:numId w:val="2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下发接口</w:t>
            </w:r>
          </w:p>
          <w:p w:rsidR="002F569D" w:rsidRPr="001E5C45" w:rsidRDefault="002F569D" w:rsidP="009E2D6E">
            <w:pPr>
              <w:pStyle w:val="a4"/>
              <w:ind w:left="420" w:firstLineChars="0" w:firstLine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1" w:type="dxa"/>
          </w:tcPr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商业授权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安装服务</w:t>
            </w:r>
          </w:p>
          <w:p w:rsidR="001E5C45" w:rsidRPr="001E5C45" w:rsidRDefault="001E5C45" w:rsidP="001E5C45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Android端</w:t>
            </w:r>
          </w:p>
          <w:p w:rsidR="00584A5F" w:rsidRPr="001E5C45" w:rsidRDefault="00584A5F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PC</w:t>
            </w:r>
            <w:r w:rsidR="001E5C45" w:rsidRPr="001E5C45">
              <w:rPr>
                <w:rFonts w:ascii="微软雅黑" w:eastAsia="微软雅黑" w:hAnsi="微软雅黑" w:hint="eastAsia"/>
                <w:szCs w:val="21"/>
              </w:rPr>
              <w:t>客户</w:t>
            </w:r>
            <w:r w:rsidRPr="001E5C45">
              <w:rPr>
                <w:rFonts w:ascii="微软雅黑" w:eastAsia="微软雅黑" w:hAnsi="微软雅黑" w:hint="eastAsia"/>
                <w:szCs w:val="21"/>
              </w:rPr>
              <w:t>端</w:t>
            </w:r>
          </w:p>
          <w:p w:rsidR="00603A8B" w:rsidRPr="001E5C45" w:rsidRDefault="00603A8B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IOS</w:t>
            </w:r>
            <w:r w:rsidR="001E5C45" w:rsidRPr="001E5C45">
              <w:rPr>
                <w:rFonts w:ascii="微软雅黑" w:eastAsia="微软雅黑" w:hAnsi="微软雅黑" w:hint="eastAsia"/>
                <w:szCs w:val="21"/>
              </w:rPr>
              <w:t>客户</w:t>
            </w:r>
            <w:r w:rsidRPr="001E5C45">
              <w:rPr>
                <w:rFonts w:ascii="微软雅黑" w:eastAsia="微软雅黑" w:hAnsi="微软雅黑" w:hint="eastAsia"/>
                <w:szCs w:val="21"/>
              </w:rPr>
              <w:t>端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PC端管理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支付接口</w:t>
            </w:r>
          </w:p>
          <w:p w:rsidR="00714822" w:rsidRPr="001E5C45" w:rsidRDefault="00584A5F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下发接口</w:t>
            </w:r>
          </w:p>
          <w:p w:rsidR="002F569D" w:rsidRPr="001E5C45" w:rsidRDefault="002F569D" w:rsidP="009E2D6E">
            <w:pPr>
              <w:pStyle w:val="a4"/>
              <w:ind w:left="420" w:firstLineChars="0" w:firstLine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1" w:type="dxa"/>
          </w:tcPr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商业授权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安装服务</w:t>
            </w:r>
          </w:p>
          <w:p w:rsidR="001E5C45" w:rsidRPr="001E5C45" w:rsidRDefault="001E5C45" w:rsidP="001E5C45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Android端</w:t>
            </w:r>
          </w:p>
          <w:p w:rsidR="00584A5F" w:rsidRPr="001E5C45" w:rsidRDefault="00584A5F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PC</w:t>
            </w:r>
            <w:r w:rsidR="001E5C45" w:rsidRPr="001E5C45">
              <w:rPr>
                <w:rFonts w:ascii="微软雅黑" w:eastAsia="微软雅黑" w:hAnsi="微软雅黑" w:hint="eastAsia"/>
                <w:szCs w:val="21"/>
              </w:rPr>
              <w:t>客户</w:t>
            </w:r>
            <w:r w:rsidRPr="001E5C45">
              <w:rPr>
                <w:rFonts w:ascii="微软雅黑" w:eastAsia="微软雅黑" w:hAnsi="微软雅黑" w:hint="eastAsia"/>
                <w:szCs w:val="21"/>
              </w:rPr>
              <w:t>端</w:t>
            </w:r>
          </w:p>
          <w:p w:rsidR="00603A8B" w:rsidRPr="001E5C45" w:rsidRDefault="00603A8B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 xml:space="preserve">IOS </w:t>
            </w:r>
            <w:r w:rsidR="001E5C45" w:rsidRPr="001E5C45">
              <w:rPr>
                <w:rFonts w:ascii="微软雅黑" w:eastAsia="微软雅黑" w:hAnsi="微软雅黑" w:hint="eastAsia"/>
                <w:szCs w:val="21"/>
              </w:rPr>
              <w:t>客户</w:t>
            </w:r>
            <w:r w:rsidRPr="001E5C45">
              <w:rPr>
                <w:rFonts w:ascii="微软雅黑" w:eastAsia="微软雅黑" w:hAnsi="微软雅黑" w:hint="eastAsia"/>
                <w:szCs w:val="21"/>
              </w:rPr>
              <w:t>端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PC端管理</w:t>
            </w:r>
          </w:p>
          <w:p w:rsidR="00714822" w:rsidRPr="001E5C45" w:rsidRDefault="00714822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支付接口</w:t>
            </w:r>
          </w:p>
          <w:p w:rsidR="00714822" w:rsidRPr="001E5C45" w:rsidRDefault="00584A5F" w:rsidP="00584A5F">
            <w:pPr>
              <w:pStyle w:val="a4"/>
              <w:numPr>
                <w:ilvl w:val="0"/>
                <w:numId w:val="1"/>
              </w:numPr>
              <w:ind w:firstLineChars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1E5C45">
              <w:rPr>
                <w:rFonts w:ascii="微软雅黑" w:eastAsia="微软雅黑" w:hAnsi="微软雅黑" w:hint="eastAsia"/>
                <w:szCs w:val="21"/>
              </w:rPr>
              <w:t>下发接口</w:t>
            </w:r>
          </w:p>
          <w:p w:rsidR="002F569D" w:rsidRPr="001E5C45" w:rsidRDefault="002F569D" w:rsidP="009E2D6E">
            <w:pPr>
              <w:pStyle w:val="a4"/>
              <w:ind w:left="420" w:firstLineChars="0" w:firstLine="0"/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</w:tc>
      </w:tr>
      <w:tr w:rsidR="00CB7F49" w:rsidTr="001B0F8E">
        <w:trPr>
          <w:cnfStyle w:val="000000100000"/>
          <w:jc w:val="center"/>
        </w:trPr>
        <w:tc>
          <w:tcPr>
            <w:cnfStyle w:val="001000000000"/>
            <w:tcW w:w="8522" w:type="dxa"/>
            <w:gridSpan w:val="4"/>
          </w:tcPr>
          <w:p w:rsidR="00CB7F49" w:rsidRPr="002F569D" w:rsidRDefault="00DF4577" w:rsidP="001E5C45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注：标示</w:t>
            </w:r>
            <w:r w:rsidRPr="00DF4577">
              <w:rPr>
                <w:rFonts w:ascii="微软雅黑" w:eastAsia="微软雅黑" w:hAnsi="微软雅黑" w:hint="eastAsia"/>
                <w:noProof/>
                <w:szCs w:val="21"/>
              </w:rPr>
              <w:drawing>
                <wp:inline distT="0" distB="0" distL="0" distR="0">
                  <wp:extent cx="133350" cy="108226"/>
                  <wp:effectExtent l="19050" t="0" r="0" b="0"/>
                  <wp:docPr id="7" name="图片 3" descr="微信图片_20180123084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123084126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3" cy="108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7F49">
              <w:rPr>
                <w:rFonts w:ascii="微软雅黑" w:eastAsia="微软雅黑" w:hAnsi="微软雅黑" w:hint="eastAsia"/>
                <w:szCs w:val="21"/>
              </w:rPr>
              <w:t>为该版本</w:t>
            </w:r>
            <w:r w:rsidR="001E5C45">
              <w:rPr>
                <w:rFonts w:ascii="微软雅黑" w:eastAsia="微软雅黑" w:hAnsi="微软雅黑" w:hint="eastAsia"/>
                <w:szCs w:val="21"/>
              </w:rPr>
              <w:t>不支持或不具备</w:t>
            </w:r>
            <w:r w:rsidR="00CB7F49">
              <w:rPr>
                <w:rFonts w:ascii="微软雅黑" w:eastAsia="微软雅黑" w:hAnsi="微软雅黑" w:hint="eastAsia"/>
                <w:szCs w:val="21"/>
              </w:rPr>
              <w:t>此功能或服务</w:t>
            </w:r>
            <w:r w:rsidR="001E5C45">
              <w:rPr>
                <w:rFonts w:ascii="微软雅黑" w:eastAsia="微软雅黑" w:hAnsi="微软雅黑" w:hint="eastAsia"/>
                <w:noProof/>
                <w:szCs w:val="21"/>
              </w:rPr>
              <w:t>，</w:t>
            </w:r>
            <w:r w:rsidR="001E5C45">
              <w:rPr>
                <w:rFonts w:ascii="微软雅黑" w:eastAsia="微软雅黑" w:hAnsi="微软雅黑" w:hint="eastAsia"/>
                <w:noProof/>
                <w:szCs w:val="21"/>
              </w:rPr>
              <w:drawing>
                <wp:inline distT="0" distB="0" distL="0" distR="0">
                  <wp:extent cx="152400" cy="123687"/>
                  <wp:effectExtent l="0" t="0" r="0" b="0"/>
                  <wp:docPr id="6" name="图片 5" descr="微信图片_20180122161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8012216154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E5C45">
              <w:rPr>
                <w:rFonts w:ascii="微软雅黑" w:eastAsia="微软雅黑" w:hAnsi="微软雅黑" w:hint="eastAsia"/>
                <w:noProof/>
                <w:szCs w:val="21"/>
              </w:rPr>
              <w:t>为该版本已支持或具备功能或服务</w:t>
            </w:r>
          </w:p>
        </w:tc>
      </w:tr>
      <w:tr w:rsidR="005D5C31" w:rsidTr="00B22E2E">
        <w:trPr>
          <w:jc w:val="center"/>
        </w:trPr>
        <w:tc>
          <w:tcPr>
            <w:cnfStyle w:val="001000000000"/>
            <w:tcW w:w="8522" w:type="dxa"/>
            <w:gridSpan w:val="4"/>
          </w:tcPr>
          <w:p w:rsidR="005D5C31" w:rsidRPr="005D5C31" w:rsidRDefault="005D5C31" w:rsidP="005D5C31">
            <w:pPr>
              <w:jc w:val="center"/>
              <w:rPr>
                <w:rFonts w:ascii="微软雅黑" w:eastAsia="微软雅黑" w:hAnsi="微软雅黑"/>
                <w:sz w:val="44"/>
                <w:szCs w:val="44"/>
              </w:rPr>
            </w:pPr>
            <w:r w:rsidRPr="005D5C31">
              <w:rPr>
                <w:rFonts w:ascii="微软雅黑" w:eastAsia="微软雅黑" w:hAnsi="微软雅黑" w:hint="eastAsia"/>
                <w:sz w:val="44"/>
                <w:szCs w:val="44"/>
              </w:rPr>
              <w:t>功能升级增值服务报价表</w:t>
            </w:r>
          </w:p>
        </w:tc>
      </w:tr>
      <w:tr w:rsidR="005D5C31" w:rsidTr="00584A5F">
        <w:trPr>
          <w:cnfStyle w:val="000000100000"/>
          <w:jc w:val="center"/>
        </w:trPr>
        <w:tc>
          <w:tcPr>
            <w:cnfStyle w:val="001000000000"/>
            <w:tcW w:w="2130" w:type="dxa"/>
          </w:tcPr>
          <w:p w:rsidR="005D5C31" w:rsidRPr="005D5C31" w:rsidRDefault="005D5C31" w:rsidP="002F569D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5D5C31">
              <w:rPr>
                <w:rFonts w:ascii="微软雅黑" w:eastAsia="微软雅黑" w:hAnsi="微软雅黑" w:hint="eastAsia"/>
                <w:b w:val="0"/>
                <w:szCs w:val="21"/>
              </w:rPr>
              <w:t>具体详细增值服务，</w:t>
            </w:r>
          </w:p>
        </w:tc>
        <w:tc>
          <w:tcPr>
            <w:tcW w:w="2130" w:type="dxa"/>
          </w:tcPr>
          <w:p w:rsidR="005D5C31" w:rsidRPr="005D5C31" w:rsidRDefault="005D5C31" w:rsidP="002F569D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 w:rsidRPr="005D5C31">
              <w:rPr>
                <w:rFonts w:ascii="微软雅黑" w:eastAsia="微软雅黑" w:hAnsi="微软雅黑" w:hint="eastAsia"/>
                <w:szCs w:val="21"/>
              </w:rPr>
              <w:t>请联系我们</w:t>
            </w:r>
          </w:p>
        </w:tc>
        <w:tc>
          <w:tcPr>
            <w:tcW w:w="2131" w:type="dxa"/>
          </w:tcPr>
          <w:p w:rsidR="005D5C31" w:rsidRPr="002F569D" w:rsidRDefault="005D5C31" w:rsidP="002F569D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131" w:type="dxa"/>
          </w:tcPr>
          <w:p w:rsidR="005D5C31" w:rsidRPr="002F569D" w:rsidRDefault="005D5C31" w:rsidP="002F569D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</w:tr>
    </w:tbl>
    <w:p w:rsidR="002F569D" w:rsidRPr="002F569D" w:rsidRDefault="002F569D" w:rsidP="002F569D">
      <w:pPr>
        <w:jc w:val="left"/>
        <w:rPr>
          <w:rFonts w:ascii="微软雅黑" w:eastAsia="微软雅黑" w:hAnsi="微软雅黑"/>
          <w:color w:val="365F91" w:themeColor="accent1" w:themeShade="BF"/>
          <w:szCs w:val="21"/>
        </w:rPr>
      </w:pPr>
    </w:p>
    <w:p w:rsidR="002F569D" w:rsidRDefault="002F569D" w:rsidP="009D3C4D">
      <w:pPr>
        <w:jc w:val="left"/>
        <w:rPr>
          <w:rFonts w:ascii="微软雅黑" w:eastAsia="微软雅黑" w:hAnsi="微软雅黑"/>
          <w:sz w:val="30"/>
          <w:szCs w:val="30"/>
        </w:rPr>
      </w:pPr>
    </w:p>
    <w:p w:rsidR="002F569D" w:rsidRDefault="002F569D" w:rsidP="009D3C4D">
      <w:pPr>
        <w:jc w:val="left"/>
        <w:rPr>
          <w:rFonts w:ascii="微软雅黑" w:eastAsia="微软雅黑" w:hAnsi="微软雅黑"/>
          <w:sz w:val="30"/>
          <w:szCs w:val="30"/>
        </w:rPr>
      </w:pPr>
    </w:p>
    <w:p w:rsidR="002F569D" w:rsidRDefault="002F569D" w:rsidP="009D3C4D">
      <w:pPr>
        <w:jc w:val="left"/>
        <w:rPr>
          <w:rFonts w:ascii="微软雅黑" w:eastAsia="微软雅黑" w:hAnsi="微软雅黑"/>
          <w:sz w:val="30"/>
          <w:szCs w:val="30"/>
        </w:rPr>
      </w:pPr>
    </w:p>
    <w:p w:rsidR="002F569D" w:rsidRDefault="002F569D" w:rsidP="009D3C4D">
      <w:pPr>
        <w:jc w:val="left"/>
        <w:rPr>
          <w:rFonts w:ascii="微软雅黑" w:eastAsia="微软雅黑" w:hAnsi="微软雅黑"/>
          <w:sz w:val="30"/>
          <w:szCs w:val="30"/>
        </w:rPr>
      </w:pPr>
    </w:p>
    <w:p w:rsidR="002F569D" w:rsidRDefault="00B9500D" w:rsidP="00B9500D">
      <w:pPr>
        <w:jc w:val="center"/>
        <w:rPr>
          <w:rFonts w:ascii="微软雅黑" w:eastAsia="微软雅黑" w:hAnsi="微软雅黑"/>
          <w:b/>
          <w:color w:val="17365D" w:themeColor="text2" w:themeShade="BF"/>
          <w:sz w:val="44"/>
          <w:szCs w:val="44"/>
        </w:rPr>
      </w:pPr>
      <w:r w:rsidRPr="00B9500D">
        <w:rPr>
          <w:rFonts w:ascii="微软雅黑" w:eastAsia="微软雅黑" w:hAnsi="微软雅黑" w:hint="eastAsia"/>
          <w:b/>
          <w:color w:val="17365D" w:themeColor="text2" w:themeShade="BF"/>
          <w:sz w:val="44"/>
          <w:szCs w:val="44"/>
        </w:rPr>
        <w:lastRenderedPageBreak/>
        <w:t>报价说明</w:t>
      </w:r>
    </w:p>
    <w:tbl>
      <w:tblPr>
        <w:tblStyle w:val="-11"/>
        <w:tblW w:w="0" w:type="auto"/>
        <w:tblLook w:val="04A0"/>
      </w:tblPr>
      <w:tblGrid>
        <w:gridCol w:w="8522"/>
      </w:tblGrid>
      <w:tr w:rsidR="00B9500D" w:rsidTr="00B9500D">
        <w:trPr>
          <w:cnfStyle w:val="100000000000"/>
        </w:trPr>
        <w:tc>
          <w:tcPr>
            <w:cnfStyle w:val="001000000000"/>
            <w:tcW w:w="8522" w:type="dxa"/>
          </w:tcPr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以下情况不属于服务范围: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1、自行修改或使用非原始程序代码产生的问题；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2、自行对数据库进行直接操作导致数据库出错或者崩溃；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3、非官方的模块/插件的安装以及由于安装模块/插件造成的故障；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4、服务器、虚拟主机原因造成的系统故障；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5、二次开发或定制及其它可能产生问题的情况；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6、所有报价均不含发票！；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b w:val="0"/>
                <w:sz w:val="21"/>
                <w:szCs w:val="21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7、收到安装包后</w:t>
            </w:r>
            <w:r w:rsidR="006D23C5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请妥善保管，安装包只负责发送一次，在服务期限内再次要求发送需额外付费</w:t>
            </w: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;（源码版除外）</w:t>
            </w:r>
          </w:p>
          <w:p w:rsidR="00B9500D" w:rsidRPr="00B9500D" w:rsidRDefault="00B9500D" w:rsidP="00B9500D">
            <w:pPr>
              <w:pStyle w:val="a6"/>
              <w:spacing w:before="0" w:beforeAutospacing="0" w:after="0" w:afterAutospacing="0" w:line="450" w:lineRule="atLeast"/>
              <w:rPr>
                <w:rFonts w:ascii="微软雅黑" w:eastAsia="微软雅黑" w:hAnsi="微软雅黑"/>
                <w:color w:val="333333"/>
                <w:sz w:val="23"/>
                <w:szCs w:val="23"/>
              </w:rPr>
            </w:pPr>
            <w:r w:rsidRPr="00B9500D">
              <w:rPr>
                <w:rFonts w:ascii="微软雅黑" w:eastAsia="微软雅黑" w:hAnsi="微软雅黑" w:hint="eastAsia"/>
                <w:b w:val="0"/>
                <w:sz w:val="21"/>
                <w:szCs w:val="21"/>
              </w:rPr>
              <w:t>8、需要我们协助安装的时候，请提供服务器远程桌面信息或者ftp信息，拒绝QQ远程协助。</w:t>
            </w:r>
          </w:p>
        </w:tc>
      </w:tr>
    </w:tbl>
    <w:p w:rsidR="00B9500D" w:rsidRPr="00B9500D" w:rsidRDefault="00B9500D" w:rsidP="00B9500D">
      <w:pPr>
        <w:jc w:val="left"/>
        <w:rPr>
          <w:rFonts w:ascii="微软雅黑" w:eastAsia="微软雅黑" w:hAnsi="微软雅黑"/>
          <w:b/>
          <w:color w:val="17365D" w:themeColor="text2" w:themeShade="BF"/>
          <w:sz w:val="44"/>
          <w:szCs w:val="44"/>
        </w:rPr>
      </w:pPr>
    </w:p>
    <w:p w:rsidR="002F569D" w:rsidRDefault="002F569D" w:rsidP="009D3C4D">
      <w:pPr>
        <w:jc w:val="left"/>
        <w:rPr>
          <w:rFonts w:ascii="微软雅黑" w:eastAsia="微软雅黑" w:hAnsi="微软雅黑"/>
          <w:sz w:val="30"/>
          <w:szCs w:val="30"/>
        </w:rPr>
      </w:pPr>
    </w:p>
    <w:p w:rsidR="002F569D" w:rsidRPr="009D3C4D" w:rsidRDefault="002F569D" w:rsidP="009D3C4D">
      <w:pPr>
        <w:jc w:val="left"/>
        <w:rPr>
          <w:rFonts w:ascii="微软雅黑" w:eastAsia="微软雅黑" w:hAnsi="微软雅黑"/>
          <w:sz w:val="30"/>
          <w:szCs w:val="30"/>
        </w:rPr>
      </w:pPr>
    </w:p>
    <w:sectPr w:rsidR="002F569D" w:rsidRPr="009D3C4D" w:rsidSect="00040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微信图片_20180123084126.png" style="width:69pt;height:56.25pt;visibility:visible;mso-wrap-style:square" o:bullet="t">
        <v:imagedata r:id="rId1" o:title="微信图片_20180123084126"/>
      </v:shape>
    </w:pict>
  </w:numPicBullet>
  <w:abstractNum w:abstractNumId="0">
    <w:nsid w:val="008B7BB4"/>
    <w:multiLevelType w:val="hybridMultilevel"/>
    <w:tmpl w:val="7C38D140"/>
    <w:lvl w:ilvl="0" w:tplc="411E936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BF321F"/>
    <w:multiLevelType w:val="hybridMultilevel"/>
    <w:tmpl w:val="7026D752"/>
    <w:lvl w:ilvl="0" w:tplc="A4EC6CD4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4AC8"/>
    <w:multiLevelType w:val="hybridMultilevel"/>
    <w:tmpl w:val="5C8E16AC"/>
    <w:lvl w:ilvl="0" w:tplc="411E936C">
      <w:start w:val="1"/>
      <w:numFmt w:val="bullet"/>
      <w:lvlText w:val=""/>
      <w:lvlPicBulletId w:val="0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EE868B4"/>
    <w:multiLevelType w:val="hybridMultilevel"/>
    <w:tmpl w:val="3466BE6A"/>
    <w:lvl w:ilvl="0" w:tplc="411E936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C4D"/>
    <w:rsid w:val="00040D14"/>
    <w:rsid w:val="000B676E"/>
    <w:rsid w:val="000C3765"/>
    <w:rsid w:val="001E5C45"/>
    <w:rsid w:val="00270213"/>
    <w:rsid w:val="002F569D"/>
    <w:rsid w:val="004C5DB0"/>
    <w:rsid w:val="00516C1E"/>
    <w:rsid w:val="00584A5F"/>
    <w:rsid w:val="005D5C31"/>
    <w:rsid w:val="00603A8B"/>
    <w:rsid w:val="00636DC6"/>
    <w:rsid w:val="006D23C5"/>
    <w:rsid w:val="00714822"/>
    <w:rsid w:val="008405FD"/>
    <w:rsid w:val="008C31DD"/>
    <w:rsid w:val="009D3C4D"/>
    <w:rsid w:val="009E2D6E"/>
    <w:rsid w:val="00A008D4"/>
    <w:rsid w:val="00B64AFB"/>
    <w:rsid w:val="00B9500D"/>
    <w:rsid w:val="00C851C3"/>
    <w:rsid w:val="00CB7F49"/>
    <w:rsid w:val="00CF1C9A"/>
    <w:rsid w:val="00D33FE5"/>
    <w:rsid w:val="00DF4577"/>
    <w:rsid w:val="00ED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9D3C4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9D3C4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9D3C4D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1">
    <w:name w:val="浅色列表1"/>
    <w:basedOn w:val="a1"/>
    <w:uiPriority w:val="61"/>
    <w:rsid w:val="009D3C4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6">
    <w:name w:val="Light Shading Accent 6"/>
    <w:basedOn w:val="a1"/>
    <w:uiPriority w:val="60"/>
    <w:rsid w:val="009D3C4D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9D3C4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0">
    <w:name w:val="Light Shading Accent 4"/>
    <w:basedOn w:val="a1"/>
    <w:uiPriority w:val="60"/>
    <w:rsid w:val="009D3C4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-11">
    <w:name w:val="浅色底纹 - 强调文字颜色 11"/>
    <w:basedOn w:val="a1"/>
    <w:uiPriority w:val="60"/>
    <w:rsid w:val="009D3C4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List Paragraph"/>
    <w:basedOn w:val="a"/>
    <w:uiPriority w:val="34"/>
    <w:qFormat/>
    <w:rsid w:val="00714822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CB7F4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B7F49"/>
    <w:rPr>
      <w:sz w:val="18"/>
      <w:szCs w:val="18"/>
    </w:rPr>
  </w:style>
  <w:style w:type="paragraph" w:styleId="a6">
    <w:name w:val="Normal (Web)"/>
    <w:basedOn w:val="a"/>
    <w:uiPriority w:val="99"/>
    <w:unhideWhenUsed/>
    <w:rsid w:val="005D5C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2018-01-26T07:58:00Z</dcterms:created>
  <dcterms:modified xsi:type="dcterms:W3CDTF">2018-01-26T07:58:00Z</dcterms:modified>
</cp:coreProperties>
</file>